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05" w:rsidRDefault="00212605" w:rsidP="00212605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8A14" wp14:editId="038ED725">
                <wp:simplePos x="0" y="0"/>
                <wp:positionH relativeFrom="column">
                  <wp:posOffset>-189511</wp:posOffset>
                </wp:positionH>
                <wp:positionV relativeFrom="paragraph">
                  <wp:posOffset>33773</wp:posOffset>
                </wp:positionV>
                <wp:extent cx="5241852" cy="6517640"/>
                <wp:effectExtent l="0" t="0" r="16510" b="1651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852" cy="65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605" w:rsidRDefault="00212605" w:rsidP="00212605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Miércoles, 20 de octubre 2021</w:t>
                            </w:r>
                          </w:p>
                          <w:p w:rsid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MANUALIDADES CON PINZAS DE LA ROPA DE MADERA PARA NIÑOS</w:t>
                            </w:r>
                          </w:p>
                          <w:p w:rsid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Materiales:</w:t>
                            </w: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Pinzas de madera.</w:t>
                            </w: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Limpia pipas de colores variados.</w:t>
                            </w: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Cartulinas o papel lustre.</w:t>
                            </w: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Ojos locos.</w:t>
                            </w: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Plumones y lápices de colores.</w:t>
                            </w: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Tijeras y pegamento.</w:t>
                            </w:r>
                          </w:p>
                          <w:p w:rsid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i/>
                                <w:sz w:val="24"/>
                                <w:szCs w:val="32"/>
                              </w:rPr>
                            </w:pPr>
                            <w:r w:rsidRPr="00212605">
                              <w:rPr>
                                <w:rFonts w:ascii="Arial" w:hAnsi="Arial" w:cs="Arial"/>
                                <w:i/>
                                <w:sz w:val="24"/>
                                <w:szCs w:val="32"/>
                              </w:rPr>
                              <w:t>Nota: Los alumnos pueden confeccionar todos los modelos enviados o algunos de ellos.</w:t>
                            </w:r>
                          </w:p>
                          <w:p w:rsid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P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12605" w:rsidRDefault="00212605" w:rsidP="00212605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4.9pt;margin-top:2.65pt;width:412.75pt;height:5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">
                <v:textbox>
                  <w:txbxContent>
                    <w:p w:rsidR="00212605" w:rsidRDefault="00212605" w:rsidP="00212605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Miércoles, 20 de octubre 2021</w:t>
                      </w:r>
                    </w:p>
                    <w:p w:rsid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MANUALIDADES CON PINZAS DE LA ROPA DE MADERA PARA NIÑOS</w:t>
                      </w:r>
                    </w:p>
                    <w:p w:rsid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Materiales:</w:t>
                      </w: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Pinzas de madera.</w:t>
                      </w: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Limpia pipas de colores variados.</w:t>
                      </w: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Cartulinas o papel lustre.</w:t>
                      </w: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Ojos locos.</w:t>
                      </w: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Plumones y lápices de colores.</w:t>
                      </w: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sz w:val="24"/>
                          <w:szCs w:val="32"/>
                        </w:rPr>
                        <w:t>Tijeras y pegamento.</w:t>
                      </w:r>
                    </w:p>
                    <w:p w:rsid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i/>
                          <w:sz w:val="24"/>
                          <w:szCs w:val="32"/>
                        </w:rPr>
                      </w:pPr>
                      <w:r w:rsidRPr="00212605">
                        <w:rPr>
                          <w:rFonts w:ascii="Arial" w:hAnsi="Arial" w:cs="Arial"/>
                          <w:i/>
                          <w:sz w:val="24"/>
                          <w:szCs w:val="32"/>
                        </w:rPr>
                        <w:t>Nota: Los alumnos pueden confeccionar todos los modelos enviados o algunos de ellos.</w:t>
                      </w:r>
                    </w:p>
                    <w:p w:rsid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P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12605" w:rsidRDefault="00212605" w:rsidP="00212605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19E04A8F" wp14:editId="4C99188E">
            <wp:simplePos x="0" y="0"/>
            <wp:positionH relativeFrom="column">
              <wp:posOffset>16510</wp:posOffset>
            </wp:positionH>
            <wp:positionV relativeFrom="paragraph">
              <wp:posOffset>179070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 w:rsidP="00212605"/>
    <w:p w:rsidR="00212605" w:rsidRDefault="00212605">
      <w:r>
        <w:rPr>
          <w:noProof/>
          <w:lang w:eastAsia="es-CL"/>
        </w:rPr>
        <w:lastRenderedPageBreak/>
        <w:drawing>
          <wp:anchor distT="0" distB="0" distL="114300" distR="114300" simplePos="0" relativeHeight="251662336" behindDoc="0" locked="0" layoutInCell="1" allowOverlap="1" wp14:anchorId="79803531" wp14:editId="46858838">
            <wp:simplePos x="0" y="0"/>
            <wp:positionH relativeFrom="column">
              <wp:posOffset>149225</wp:posOffset>
            </wp:positionH>
            <wp:positionV relativeFrom="paragraph">
              <wp:posOffset>316865</wp:posOffset>
            </wp:positionV>
            <wp:extent cx="2263775" cy="2305050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605" w:rsidRDefault="00212605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66FC50F" wp14:editId="18E7C544">
            <wp:simplePos x="0" y="0"/>
            <wp:positionH relativeFrom="column">
              <wp:posOffset>2625725</wp:posOffset>
            </wp:positionH>
            <wp:positionV relativeFrom="paragraph">
              <wp:posOffset>147955</wp:posOffset>
            </wp:positionV>
            <wp:extent cx="2185035" cy="1971675"/>
            <wp:effectExtent l="0" t="0" r="571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6D63" w:rsidRDefault="00EA6D63"/>
    <w:p w:rsidR="00212605" w:rsidRDefault="00212605"/>
    <w:p w:rsidR="00212605" w:rsidRDefault="00212605"/>
    <w:p w:rsidR="00212605" w:rsidRDefault="00212605"/>
    <w:p w:rsidR="00212605" w:rsidRDefault="00212605"/>
    <w:p w:rsidR="00212605" w:rsidRDefault="00212605"/>
    <w:p w:rsidR="00212605" w:rsidRDefault="00212605"/>
    <w:p w:rsidR="00212605" w:rsidRDefault="00212605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AF2E9A6" wp14:editId="53FA7ADE">
            <wp:simplePos x="0" y="0"/>
            <wp:positionH relativeFrom="column">
              <wp:posOffset>311150</wp:posOffset>
            </wp:positionH>
            <wp:positionV relativeFrom="paragraph">
              <wp:posOffset>27940</wp:posOffset>
            </wp:positionV>
            <wp:extent cx="4698164" cy="3438525"/>
            <wp:effectExtent l="0" t="0" r="762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164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605" w:rsidRDefault="00212605"/>
    <w:p w:rsidR="00212605" w:rsidRDefault="00212605"/>
    <w:p w:rsidR="00212605" w:rsidRDefault="00212605"/>
    <w:p w:rsidR="00212605" w:rsidRDefault="00212605"/>
    <w:sectPr w:rsidR="00212605" w:rsidSect="00473007">
      <w:pgSz w:w="18711" w:h="12242" w:orient="landscape" w:code="119"/>
      <w:pgMar w:top="851" w:right="851" w:bottom="851" w:left="851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05"/>
    <w:rsid w:val="001D259E"/>
    <w:rsid w:val="00212605"/>
    <w:rsid w:val="00473007"/>
    <w:rsid w:val="00A07632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6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6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2021-10-17T00:40:00Z</dcterms:created>
  <dcterms:modified xsi:type="dcterms:W3CDTF">2021-10-17T00:48:00Z</dcterms:modified>
</cp:coreProperties>
</file>